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729654A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3B2984">
        <w:rPr>
          <w:rFonts w:cs="Arial"/>
          <w:sz w:val="28"/>
          <w:szCs w:val="28"/>
        </w:rPr>
        <w:t>December</w:t>
      </w:r>
      <w:proofErr w:type="gramEnd"/>
      <w:r w:rsidR="003B2984">
        <w:rPr>
          <w:rFonts w:cs="Arial"/>
          <w:sz w:val="28"/>
          <w:szCs w:val="28"/>
        </w:rPr>
        <w:t xml:space="preserve"> </w:t>
      </w:r>
      <w:r w:rsidR="00337074">
        <w:rPr>
          <w:rFonts w:cs="Arial"/>
          <w:sz w:val="28"/>
          <w:szCs w:val="28"/>
        </w:rPr>
        <w:t>18</w:t>
      </w:r>
      <w:r w:rsidR="002E7825">
        <w:rPr>
          <w:rFonts w:cs="Arial"/>
          <w:sz w:val="28"/>
          <w:szCs w:val="28"/>
        </w:rPr>
        <w:t>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3C3946D5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337074">
        <w:rPr>
          <w:rFonts w:cs="Arial"/>
          <w:sz w:val="28"/>
          <w:szCs w:val="28"/>
        </w:rPr>
        <w:t>9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tbl>
      <w:tblPr>
        <w:tblW w:w="8990" w:type="dxa"/>
        <w:tblLook w:val="04A0" w:firstRow="1" w:lastRow="0" w:firstColumn="1" w:lastColumn="0" w:noHBand="0" w:noVBand="1"/>
      </w:tblPr>
      <w:tblGrid>
        <w:gridCol w:w="1610"/>
        <w:gridCol w:w="7380"/>
      </w:tblGrid>
      <w:tr w:rsidR="00905E97" w:rsidRPr="00905E97" w14:paraId="47EA981E" w14:textId="77777777" w:rsidTr="00905E97">
        <w:trPr>
          <w:trHeight w:val="584"/>
        </w:trPr>
        <w:tc>
          <w:tcPr>
            <w:tcW w:w="1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9016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DOLD2704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05431" w14:textId="4DDF191C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Lakewood Drivers Licensing 6010 Main Street, Suite 100,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Lakewood WA, 98499-5030</w:t>
            </w:r>
          </w:p>
        </w:tc>
      </w:tr>
      <w:tr w:rsidR="00905E97" w:rsidRPr="00905E97" w14:paraId="6E6377E9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DDA9935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DOLD1402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63445B9" w14:textId="7B4F831C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Hoquiam Licensing office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sz w:val="24"/>
                <w:szCs w:val="24"/>
              </w:rPr>
              <w:t>719 8th St, Hoquiam, WA 98550-3400</w:t>
            </w:r>
          </w:p>
        </w:tc>
      </w:tr>
      <w:tr w:rsidR="00905E97" w:rsidRPr="00905E97" w14:paraId="7C8943E7" w14:textId="77777777" w:rsidTr="00905E97">
        <w:trPr>
          <w:trHeight w:val="224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C67D5FE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DOLC1201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6894E30" w14:textId="74EDDD3E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Garfield County Auditor Auto License</w:t>
            </w:r>
            <w:r w:rsidRPr="00905E97">
              <w:rPr>
                <w:rFonts w:ascii="Calibri" w:hAnsi="Calibri" w:cs="Calibri"/>
                <w:sz w:val="24"/>
                <w:szCs w:val="24"/>
              </w:rPr>
              <w:br/>
              <w:t>789 Main St, Pomeroy, WA 99347</w:t>
            </w:r>
          </w:p>
        </w:tc>
      </w:tr>
      <w:tr w:rsidR="00905E97" w:rsidRPr="00905E97" w14:paraId="27A5AA5F" w14:textId="77777777" w:rsidTr="00905E97">
        <w:trPr>
          <w:trHeight w:val="71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D4355CC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DOLC0623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B3F54D1" w14:textId="23DF388A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Ridgefield Junction Auto License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 xml:space="preserve">7509 South 5th St Ste 101-A,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Ridgefield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, WA 98642</w:t>
            </w:r>
          </w:p>
        </w:tc>
      </w:tr>
      <w:tr w:rsidR="00905E97" w:rsidRPr="00905E97" w14:paraId="0CCE6745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41726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DOLC2918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0F4F" w14:textId="77777777" w:rsid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Skagit Auto Licensing Agency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1D48CC32" w14:textId="656FC972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327 S Burlington Blvd, Burlington, WA 98233-1710</w:t>
            </w:r>
          </w:p>
        </w:tc>
      </w:tr>
      <w:tr w:rsidR="00905E97" w:rsidRPr="00905E97" w14:paraId="7EFA9215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75E65C9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DOLC2601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B73A7D6" w14:textId="5156E548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Pend Oreille County Auditor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sz w:val="24"/>
                <w:szCs w:val="24"/>
              </w:rPr>
              <w:t>625 West Fourth, Newport, WA 99156-9144</w:t>
            </w:r>
          </w:p>
        </w:tc>
      </w:tr>
      <w:tr w:rsidR="00905E97" w:rsidRPr="00905E97" w14:paraId="4A052C5C" w14:textId="77777777" w:rsidTr="00905E97">
        <w:trPr>
          <w:trHeight w:val="53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C6AEF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DOLC3811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04BB" w14:textId="683264EE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Smith's Country Store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sz w:val="24"/>
                <w:szCs w:val="24"/>
              </w:rPr>
              <w:t>518 S Whitman Ave, Rosalia, WA 99170-9513</w:t>
            </w:r>
          </w:p>
        </w:tc>
      </w:tr>
      <w:tr w:rsidR="00905E97" w:rsidRPr="00905E97" w14:paraId="65927193" w14:textId="77777777" w:rsidTr="00905E97">
        <w:trPr>
          <w:trHeight w:val="269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8C2EF81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DOLC1712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96AE9A7" w14:textId="00BA6F9F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Auburn Licensing Agency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124 Auburn Way, Auburn, WA 98002-5011</w:t>
            </w:r>
          </w:p>
        </w:tc>
      </w:tr>
      <w:tr w:rsidR="00905E97" w:rsidRPr="00905E97" w14:paraId="7F321133" w14:textId="77777777" w:rsidTr="00905E97">
        <w:trPr>
          <w:trHeight w:val="206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C004D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DOLD5902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6000B0" w14:textId="77777777" w:rsid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Coulee Dam Auto Licensing </w:t>
            </w:r>
          </w:p>
          <w:p w14:paraId="53445307" w14:textId="78C3960A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300 Lincoln, Rm 101, Coulee Dam, 99116-1419</w:t>
            </w:r>
          </w:p>
        </w:tc>
      </w:tr>
      <w:tr w:rsidR="00905E97" w:rsidRPr="00905E97" w14:paraId="601076B2" w14:textId="77777777" w:rsidTr="00905E97">
        <w:trPr>
          <w:trHeight w:val="71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AB23A6E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DOLC2602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27866E8" w14:textId="1DDA9F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Town of Ione auto Licensing 207 Houghton, Ione, WA 99139</w:t>
            </w:r>
          </w:p>
        </w:tc>
      </w:tr>
      <w:tr w:rsidR="00905E97" w:rsidRPr="00905E97" w14:paraId="626CE801" w14:textId="77777777" w:rsidTr="00905E97">
        <w:trPr>
          <w:trHeight w:val="368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A66F24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DOLC3144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65076C" w14:textId="77777777" w:rsid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Lynnwood Auto License, Inc.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602BF2C" w14:textId="76210260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4615 196Th SW Suite 150, Lynnwood, WA 98036-5591</w:t>
            </w:r>
          </w:p>
        </w:tc>
      </w:tr>
      <w:tr w:rsidR="00905E97" w:rsidRPr="00905E97" w14:paraId="0E19E736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C6C2F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DOLC3155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F1E4A" w14:textId="76C0789B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CLC Auto 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9611-F State Ave, Marysville, WA 98270-2201</w:t>
            </w:r>
          </w:p>
        </w:tc>
      </w:tr>
      <w:tr w:rsidR="00905E97" w:rsidRPr="00905E97" w14:paraId="487EE1D2" w14:textId="77777777" w:rsidTr="00905E97">
        <w:trPr>
          <w:trHeight w:val="224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2C7AC6E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DOLC3734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12EB914" w14:textId="79C5B62D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IGA Market Blaine 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1733 H St #100, Blaine, WA 98230-5107</w:t>
            </w:r>
          </w:p>
        </w:tc>
      </w:tr>
      <w:tr w:rsidR="00905E97" w:rsidRPr="00905E97" w14:paraId="71D08318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90954F1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DOLC1308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60C52C8" w14:textId="160AEEFE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Winzler Inc.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1312 W Broadway, Moses Lake WA 98837-2610</w:t>
            </w:r>
          </w:p>
        </w:tc>
      </w:tr>
      <w:tr w:rsidR="00905E97" w:rsidRPr="00905E97" w14:paraId="1C252D37" w14:textId="77777777" w:rsidTr="00905E97">
        <w:trPr>
          <w:trHeight w:val="107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74211A6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DOLC0408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F2C8225" w14:textId="77777777" w:rsid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Wenatchee Vehicle 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CABF6BA" w14:textId="78152B56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151 S Worthen Suite 102, Wenatchee WA 98801-3025</w:t>
            </w:r>
          </w:p>
        </w:tc>
      </w:tr>
      <w:tr w:rsidR="00905E97" w:rsidRPr="00905E97" w14:paraId="5D679442" w14:textId="77777777" w:rsidTr="00905E97">
        <w:trPr>
          <w:trHeight w:val="143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0151B35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WSP3409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4C179BA" w14:textId="3E2F68E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324 West Bay Drive NW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sz w:val="24"/>
                <w:szCs w:val="24"/>
              </w:rPr>
              <w:t>Olympia, WA 98502-4926</w:t>
            </w:r>
          </w:p>
        </w:tc>
      </w:tr>
      <w:tr w:rsidR="00905E97" w:rsidRPr="00905E97" w14:paraId="56F754E2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9AF90F3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WSP1712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F58A67A" w14:textId="01C8AB2C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2479 Griffin Avenue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STE #</w:t>
            </w:r>
            <w:proofErr w:type="gramStart"/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Enumclaw</w:t>
            </w:r>
            <w:proofErr w:type="gramEnd"/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, WA 98022</w:t>
            </w:r>
          </w:p>
        </w:tc>
      </w:tr>
      <w:tr w:rsidR="00905E97" w:rsidRPr="00905E97" w14:paraId="05EB6A99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8055A4" w14:textId="77777777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DOCTAC6</w:t>
            </w:r>
          </w:p>
        </w:tc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51DC" w14:textId="4603EF15" w:rsidR="00905E97" w:rsidRPr="00905E97" w:rsidRDefault="00905E97" w:rsidP="00905E97">
            <w:pPr>
              <w:rPr>
                <w:rFonts w:ascii="Calibri" w:hAnsi="Calibri" w:cs="Calibri"/>
                <w:sz w:val="24"/>
                <w:szCs w:val="24"/>
              </w:rPr>
            </w:pPr>
            <w:r w:rsidRPr="00905E97">
              <w:rPr>
                <w:rFonts w:ascii="Calibri" w:hAnsi="Calibri" w:cs="Calibri"/>
                <w:sz w:val="24"/>
                <w:szCs w:val="24"/>
              </w:rPr>
              <w:t>Tacoma Reentry Center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sz w:val="24"/>
                <w:szCs w:val="24"/>
              </w:rPr>
              <w:t>5601 6th Ave Tacoma, WA  98406-2605</w:t>
            </w:r>
          </w:p>
        </w:tc>
      </w:tr>
      <w:tr w:rsidR="00905E97" w:rsidRPr="00905E97" w14:paraId="24EA1407" w14:textId="77777777" w:rsidTr="00905E97">
        <w:trPr>
          <w:trHeight w:val="5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36524DB" w14:textId="7777777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PE-PTO1801-SEC/DVA1801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A43C504" w14:textId="0CDF4047" w:rsidR="00905E97" w:rsidRPr="00905E97" w:rsidRDefault="00905E97" w:rsidP="00905E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1141 Beach Dr </w:t>
            </w:r>
            <w:proofErr w:type="gramStart"/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>Port</w:t>
            </w:r>
            <w:proofErr w:type="gramEnd"/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Orchard, W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 w:rsidRPr="00905E9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98366-4937</w:t>
            </w:r>
          </w:p>
        </w:tc>
      </w:tr>
    </w:tbl>
    <w:p w14:paraId="231F3271" w14:textId="30199394" w:rsidR="00D50EFB" w:rsidRDefault="00D50EFB" w:rsidP="005B5D76">
      <w:pPr>
        <w:tabs>
          <w:tab w:val="left" w:pos="6310"/>
        </w:tabs>
      </w:pPr>
    </w:p>
    <w:p w14:paraId="400C5AB1" w14:textId="77777777" w:rsidR="00905E97" w:rsidRDefault="00905E97" w:rsidP="005B5D76">
      <w:pPr>
        <w:tabs>
          <w:tab w:val="left" w:pos="6310"/>
        </w:tabs>
      </w:pPr>
    </w:p>
    <w:p w14:paraId="5C2F9E7E" w14:textId="1A140770" w:rsidR="00905E97" w:rsidRDefault="00905E97" w:rsidP="005B5D76">
      <w:pPr>
        <w:tabs>
          <w:tab w:val="left" w:pos="6310"/>
        </w:tabs>
      </w:pPr>
      <w:r>
        <w:object w:dxaOrig="1500" w:dyaOrig="981" w14:anchorId="4F5920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5pt;height:49.05pt" o:ole="">
            <v:imagedata r:id="rId12" o:title=""/>
          </v:shape>
          <o:OLEObject Type="Embed" ProgID="Acrobat.Document.DC" ShapeID="_x0000_i1047" DrawAspect="Icon" ObjectID="_1796038086" r:id="rId13"/>
        </w:object>
      </w:r>
      <w:r>
        <w:object w:dxaOrig="1500" w:dyaOrig="981" w14:anchorId="16BBE557">
          <v:shape id="_x0000_i1048" type="#_x0000_t75" style="width:75pt;height:49.05pt" o:ole="">
            <v:imagedata r:id="rId14" o:title=""/>
          </v:shape>
          <o:OLEObject Type="Embed" ProgID="Acrobat.Document.DC" ShapeID="_x0000_i1048" DrawAspect="Icon" ObjectID="_1796038087" r:id="rId15"/>
        </w:object>
      </w:r>
      <w:r>
        <w:object w:dxaOrig="1500" w:dyaOrig="981" w14:anchorId="01FF5AE8">
          <v:shape id="_x0000_i1049" type="#_x0000_t75" style="width:75pt;height:49.05pt" o:ole="">
            <v:imagedata r:id="rId16" o:title=""/>
          </v:shape>
          <o:OLEObject Type="Embed" ProgID="Acrobat.Document.DC" ShapeID="_x0000_i1049" DrawAspect="Icon" ObjectID="_1796038088" r:id="rId17"/>
        </w:object>
      </w:r>
      <w:r>
        <w:object w:dxaOrig="1500" w:dyaOrig="981" w14:anchorId="4774870E">
          <v:shape id="_x0000_i1050" type="#_x0000_t75" style="width:75pt;height:49.05pt" o:ole="">
            <v:imagedata r:id="rId18" o:title=""/>
          </v:shape>
          <o:OLEObject Type="Embed" ProgID="Acrobat.Document.DC" ShapeID="_x0000_i1050" DrawAspect="Icon" ObjectID="_1796038089" r:id="rId19"/>
        </w:object>
      </w:r>
      <w:r>
        <w:object w:dxaOrig="1500" w:dyaOrig="981" w14:anchorId="7B0C3644">
          <v:shape id="_x0000_i1051" type="#_x0000_t75" style="width:75pt;height:49.05pt" o:ole="">
            <v:imagedata r:id="rId20" o:title=""/>
          </v:shape>
          <o:OLEObject Type="Embed" ProgID="Acrobat.Document.DC" ShapeID="_x0000_i1051" DrawAspect="Icon" ObjectID="_1796038090" r:id="rId21"/>
        </w:object>
      </w:r>
      <w:r>
        <w:object w:dxaOrig="1500" w:dyaOrig="981" w14:anchorId="34FA877F">
          <v:shape id="_x0000_i1052" type="#_x0000_t75" style="width:75pt;height:49.05pt" o:ole="">
            <v:imagedata r:id="rId22" o:title=""/>
          </v:shape>
          <o:OLEObject Type="Embed" ProgID="Acrobat.Document.DC" ShapeID="_x0000_i1052" DrawAspect="Icon" ObjectID="_1796038091" r:id="rId23"/>
        </w:object>
      </w:r>
      <w:r>
        <w:object w:dxaOrig="1500" w:dyaOrig="981" w14:anchorId="6CC39942">
          <v:shape id="_x0000_i1053" type="#_x0000_t75" style="width:75pt;height:49.05pt" o:ole="">
            <v:imagedata r:id="rId24" o:title=""/>
          </v:shape>
          <o:OLEObject Type="Embed" ProgID="Acrobat.Document.DC" ShapeID="_x0000_i1053" DrawAspect="Icon" ObjectID="_1796038092" r:id="rId25"/>
        </w:object>
      </w:r>
      <w:r>
        <w:object w:dxaOrig="1500" w:dyaOrig="981" w14:anchorId="62269D09">
          <v:shape id="_x0000_i1054" type="#_x0000_t75" style="width:75pt;height:49.05pt" o:ole="">
            <v:imagedata r:id="rId26" o:title=""/>
          </v:shape>
          <o:OLEObject Type="Embed" ProgID="Acrobat.Document.DC" ShapeID="_x0000_i1054" DrawAspect="Icon" ObjectID="_1796038093" r:id="rId27"/>
        </w:object>
      </w:r>
      <w:r>
        <w:object w:dxaOrig="1500" w:dyaOrig="981" w14:anchorId="50C8C429">
          <v:shape id="_x0000_i1055" type="#_x0000_t75" style="width:75pt;height:49.05pt" o:ole="">
            <v:imagedata r:id="rId28" o:title=""/>
          </v:shape>
          <o:OLEObject Type="Embed" ProgID="Acrobat.Document.DC" ShapeID="_x0000_i1055" DrawAspect="Icon" ObjectID="_1796038094" r:id="rId29"/>
        </w:object>
      </w:r>
      <w:r w:rsidR="007E71DB">
        <w:object w:dxaOrig="1500" w:dyaOrig="981" w14:anchorId="1A921873">
          <v:shape id="_x0000_i1067" type="#_x0000_t75" style="width:75pt;height:49.05pt" o:ole="">
            <v:imagedata r:id="rId30" o:title=""/>
          </v:shape>
          <o:OLEObject Type="Embed" ProgID="Acrobat.Document.DC" ShapeID="_x0000_i1067" DrawAspect="Icon" ObjectID="_1796038095" r:id="rId31"/>
        </w:object>
      </w:r>
      <w:r>
        <w:object w:dxaOrig="1500" w:dyaOrig="981" w14:anchorId="701CBD49">
          <v:shape id="_x0000_i1056" type="#_x0000_t75" style="width:75pt;height:49.05pt" o:ole="">
            <v:imagedata r:id="rId32" o:title=""/>
          </v:shape>
          <o:OLEObject Type="Embed" ProgID="Acrobat.Document.DC" ShapeID="_x0000_i1056" DrawAspect="Icon" ObjectID="_1796038096" r:id="rId33"/>
        </w:object>
      </w:r>
      <w:r>
        <w:object w:dxaOrig="1500" w:dyaOrig="981" w14:anchorId="05CF2A85">
          <v:shape id="_x0000_i1057" type="#_x0000_t75" style="width:75pt;height:49.05pt" o:ole="">
            <v:imagedata r:id="rId34" o:title=""/>
          </v:shape>
          <o:OLEObject Type="Embed" ProgID="Acrobat.Document.DC" ShapeID="_x0000_i1057" DrawAspect="Icon" ObjectID="_1796038097" r:id="rId35"/>
        </w:object>
      </w:r>
      <w:r>
        <w:object w:dxaOrig="1500" w:dyaOrig="981" w14:anchorId="4DC9F4EE">
          <v:shape id="_x0000_i1058" type="#_x0000_t75" style="width:75pt;height:49.05pt" o:ole="">
            <v:imagedata r:id="rId36" o:title=""/>
          </v:shape>
          <o:OLEObject Type="Embed" ProgID="Acrobat.Document.DC" ShapeID="_x0000_i1058" DrawAspect="Icon" ObjectID="_1796038098" r:id="rId37"/>
        </w:object>
      </w:r>
      <w:r>
        <w:object w:dxaOrig="1500" w:dyaOrig="981" w14:anchorId="6C519A55">
          <v:shape id="_x0000_i1059" type="#_x0000_t75" style="width:75pt;height:49.05pt" o:ole="">
            <v:imagedata r:id="rId38" o:title=""/>
          </v:shape>
          <o:OLEObject Type="Embed" ProgID="Acrobat.Document.DC" ShapeID="_x0000_i1059" DrawAspect="Icon" ObjectID="_1796038099" r:id="rId39"/>
        </w:object>
      </w:r>
      <w:r>
        <w:object w:dxaOrig="1500" w:dyaOrig="981" w14:anchorId="781C14FA">
          <v:shape id="_x0000_i1060" type="#_x0000_t75" style="width:75pt;height:49.05pt" o:ole="">
            <v:imagedata r:id="rId40" o:title=""/>
          </v:shape>
          <o:OLEObject Type="Embed" ProgID="Acrobat.Document.DC" ShapeID="_x0000_i1060" DrawAspect="Icon" ObjectID="_1796038100" r:id="rId41"/>
        </w:object>
      </w:r>
      <w:r>
        <w:object w:dxaOrig="1500" w:dyaOrig="981" w14:anchorId="7A23E771">
          <v:shape id="_x0000_i1061" type="#_x0000_t75" style="width:75pt;height:49.05pt" o:ole="">
            <v:imagedata r:id="rId42" o:title=""/>
          </v:shape>
          <o:OLEObject Type="Embed" ProgID="Acrobat.Document.DC" ShapeID="_x0000_i1061" DrawAspect="Icon" ObjectID="_1796038101" r:id="rId43"/>
        </w:object>
      </w:r>
      <w:r>
        <w:object w:dxaOrig="1500" w:dyaOrig="981" w14:anchorId="2BAC184A">
          <v:shape id="_x0000_i1062" type="#_x0000_t75" style="width:75pt;height:49.05pt" o:ole="">
            <v:imagedata r:id="rId44" o:title=""/>
          </v:shape>
          <o:OLEObject Type="Embed" ProgID="Acrobat.Document.DC" ShapeID="_x0000_i1062" DrawAspect="Icon" ObjectID="_1796038102" r:id="rId45"/>
        </w:object>
      </w:r>
      <w:r>
        <w:object w:dxaOrig="1500" w:dyaOrig="981" w14:anchorId="19187DAB">
          <v:shape id="_x0000_i1063" type="#_x0000_t75" style="width:75pt;height:49.05pt" o:ole="">
            <v:imagedata r:id="rId46" o:title=""/>
          </v:shape>
          <o:OLEObject Type="Embed" ProgID="Acrobat.Document.DC" ShapeID="_x0000_i1063" DrawAspect="Icon" ObjectID="_1796038103" r:id="rId47"/>
        </w:object>
      </w:r>
      <w:r>
        <w:object w:dxaOrig="1500" w:dyaOrig="981" w14:anchorId="7F910DEE">
          <v:shape id="_x0000_i1064" type="#_x0000_t75" style="width:75pt;height:49.05pt" o:ole="">
            <v:imagedata r:id="rId48" o:title=""/>
          </v:shape>
          <o:OLEObject Type="Embed" ProgID="Acrobat.Document.DC" ShapeID="_x0000_i1064" DrawAspect="Icon" ObjectID="_1796038104" r:id="rId49"/>
        </w:object>
      </w:r>
    </w:p>
    <w:sectPr w:rsidR="00905E97">
      <w:headerReference w:type="default" r:id="rId50"/>
      <w:footerReference w:type="default" r:id="rId5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21573C33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337074">
      <w:rPr>
        <w:sz w:val="18"/>
        <w:szCs w:val="18"/>
      </w:rPr>
      <w:t>9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5147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8.bin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9.bin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7.bin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8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emf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268</Words>
  <Characters>2206</Characters>
  <Application>Microsoft Office Word</Application>
  <DocSecurity>0</DocSecurity>
  <Lines>275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2024-12-18T21:54:00Z</dcterms:created>
  <dcterms:modified xsi:type="dcterms:W3CDTF">2024-12-18T22:41:00Z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