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21161A7A" w:rsidR="00B82DA4" w:rsidRPr="009077E8" w:rsidRDefault="00B82DA4" w:rsidP="00B82DA4">
      <w:pPr>
        <w:pBdr>
          <w:bottom w:val="single" w:sz="4" w:space="1" w:color="auto"/>
        </w:pBdr>
        <w:spacing w:line="360" w:lineRule="auto"/>
        <w:ind w:right="72"/>
        <w:jc w:val="center"/>
        <w:rPr>
          <w:b/>
          <w:bCs/>
          <w:sz w:val="32"/>
          <w:szCs w:val="32"/>
        </w:rPr>
      </w:pPr>
      <w:r>
        <w:rPr>
          <w:b/>
          <w:bCs/>
          <w:sz w:val="32"/>
          <w:szCs w:val="32"/>
        </w:rPr>
        <w:t>25-RFQ-</w:t>
      </w:r>
      <w:r w:rsidR="00BC5EAC">
        <w:rPr>
          <w:b/>
          <w:bCs/>
          <w:sz w:val="32"/>
          <w:szCs w:val="32"/>
        </w:rPr>
        <w:t>0</w:t>
      </w:r>
      <w:r w:rsidR="00EF73AF">
        <w:rPr>
          <w:b/>
          <w:bCs/>
          <w:sz w:val="32"/>
          <w:szCs w:val="32"/>
        </w:rPr>
        <w:t>3</w:t>
      </w:r>
      <w:r w:rsidR="002B4867">
        <w:rPr>
          <w:b/>
          <w:bCs/>
          <w:sz w:val="32"/>
          <w:szCs w:val="32"/>
        </w:rPr>
        <w:t>3</w:t>
      </w:r>
    </w:p>
    <w:p w14:paraId="39CBA324" w14:textId="698169EE" w:rsidR="00B82DA4" w:rsidRDefault="00B82DA4" w:rsidP="00B82DA4">
      <w:pPr>
        <w:pBdr>
          <w:bottom w:val="single" w:sz="4" w:space="1" w:color="auto"/>
        </w:pBdr>
        <w:spacing w:line="360" w:lineRule="auto"/>
        <w:ind w:right="72"/>
        <w:jc w:val="center"/>
        <w:rPr>
          <w:b/>
          <w:bCs/>
        </w:rPr>
      </w:pPr>
      <w:r>
        <w:rPr>
          <w:b/>
          <w:bCs/>
        </w:rPr>
        <w:t xml:space="preserve">Released: </w:t>
      </w:r>
      <w:r w:rsidR="002B4867">
        <w:rPr>
          <w:b/>
          <w:bCs/>
        </w:rPr>
        <w:t>May 8</w:t>
      </w:r>
      <w:r w:rsidR="00D86F5B">
        <w:rPr>
          <w:b/>
          <w:bCs/>
        </w:rPr>
        <w:t>, 2025</w:t>
      </w:r>
    </w:p>
    <w:p w14:paraId="543E7DB5" w14:textId="52353194" w:rsidR="00B82DA4" w:rsidRDefault="00B82DA4" w:rsidP="00B82DA4">
      <w:pPr>
        <w:pBdr>
          <w:bottom w:val="single" w:sz="4" w:space="1" w:color="auto"/>
        </w:pBdr>
        <w:spacing w:line="360" w:lineRule="auto"/>
        <w:ind w:right="72"/>
        <w:jc w:val="center"/>
        <w:rPr>
          <w:b/>
          <w:bCs/>
        </w:rPr>
      </w:pPr>
      <w:r>
        <w:rPr>
          <w:b/>
          <w:bCs/>
        </w:rPr>
        <w:t xml:space="preserve">Responses Due: </w:t>
      </w:r>
      <w:r w:rsidR="00A70E1A">
        <w:rPr>
          <w:b/>
          <w:bCs/>
        </w:rPr>
        <w:t xml:space="preserve">May </w:t>
      </w:r>
      <w:r w:rsidR="002B4867">
        <w:rPr>
          <w:b/>
          <w:bCs/>
        </w:rPr>
        <w:t>2</w:t>
      </w:r>
      <w:r w:rsidR="00FC3C0C">
        <w:rPr>
          <w:b/>
          <w:bCs/>
        </w:rPr>
        <w:t>8</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D84088">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0676144A" w14:textId="77777777" w:rsidR="00D86F5B" w:rsidRDefault="00D86F5B" w:rsidP="00680247">
      <w:pPr>
        <w:pStyle w:val="ListParagraph"/>
        <w:spacing w:before="240" w:after="60" w:line="360" w:lineRule="auto"/>
        <w:rPr>
          <w:b/>
          <w:bCs/>
        </w:rPr>
      </w:pPr>
    </w:p>
    <w:p w14:paraId="794ECAE7" w14:textId="2193188B" w:rsidR="00B53F1F" w:rsidRDefault="002B4867"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w:t>
      </w:r>
      <w:r>
        <w:lastRenderedPageBreak/>
        <w:t xml:space="preserve">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780C15" w14:textId="3740AD68" w:rsidR="00B82DA4" w:rsidRPr="00BC5EAC" w:rsidRDefault="002B4867" w:rsidP="00B82DA4">
            <w:pPr>
              <w:spacing w:before="216" w:after="72" w:line="259" w:lineRule="auto"/>
              <w:jc w:val="center"/>
            </w:pPr>
            <w:r>
              <w:rPr>
                <w:rFonts w:eastAsiaTheme="minorHAnsi"/>
              </w:rPr>
              <w:t>05/08</w:t>
            </w:r>
            <w:r w:rsidR="00EF73AF">
              <w:rPr>
                <w:rFonts w:eastAsiaTheme="minorHAnsi"/>
              </w:rPr>
              <w:t>/</w:t>
            </w:r>
            <w:r w:rsidR="00BC5EAC" w:rsidRPr="00BC5EAC">
              <w:rPr>
                <w:rFonts w:eastAsiaTheme="minorHAnsi"/>
              </w:rPr>
              <w:t>2025</w:t>
            </w:r>
          </w:p>
        </w:tc>
        <w:tc>
          <w:tcPr>
            <w:tcW w:w="5561" w:type="dxa"/>
            <w:tcBorders>
              <w:left w:val="single" w:sz="4" w:space="0" w:color="auto"/>
            </w:tcBorders>
            <w:shd w:val="clear" w:color="auto" w:fill="auto"/>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shd w:val="clear" w:color="auto" w:fill="auto"/>
          </w:tcPr>
          <w:p w14:paraId="44CA1105" w14:textId="3A0B7B46" w:rsidR="00B82DA4" w:rsidRPr="00BC5EAC" w:rsidRDefault="001B2D44" w:rsidP="00B82DA4">
            <w:pPr>
              <w:spacing w:before="216" w:after="72"/>
              <w:jc w:val="center"/>
              <w:rPr>
                <w:rFonts w:eastAsiaTheme="minorEastAsia"/>
              </w:rPr>
            </w:pPr>
            <w:r>
              <w:rPr>
                <w:rFonts w:eastAsiaTheme="minorHAnsi"/>
              </w:rPr>
              <w:t>05/14</w:t>
            </w:r>
            <w:r w:rsidR="00B82DA4" w:rsidRPr="00BC5EAC">
              <w:rPr>
                <w:rFonts w:eastAsiaTheme="minorHAnsi"/>
              </w:rPr>
              <w:t>/2025</w:t>
            </w:r>
          </w:p>
        </w:tc>
        <w:tc>
          <w:tcPr>
            <w:tcW w:w="5561" w:type="dxa"/>
            <w:tcBorders>
              <w:left w:val="single" w:sz="4" w:space="0" w:color="auto"/>
            </w:tcBorders>
            <w:shd w:val="clear" w:color="auto" w:fill="auto"/>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shd w:val="clear" w:color="auto" w:fill="auto"/>
          </w:tcPr>
          <w:p w14:paraId="40607081" w14:textId="3AD2BA91" w:rsidR="00B82DA4" w:rsidRPr="00BC5EAC" w:rsidRDefault="001B2D44" w:rsidP="00B82DA4">
            <w:pPr>
              <w:spacing w:before="216" w:after="72"/>
              <w:jc w:val="center"/>
              <w:rPr>
                <w:rFonts w:eastAsiaTheme="minorEastAsia"/>
              </w:rPr>
            </w:pPr>
            <w:r>
              <w:rPr>
                <w:rFonts w:eastAsiaTheme="minorHAnsi"/>
              </w:rPr>
              <w:t>05/15</w:t>
            </w:r>
            <w:r w:rsidR="00BC5EAC">
              <w:rPr>
                <w:rFonts w:eastAsiaTheme="minorHAnsi"/>
              </w:rPr>
              <w:t>/</w:t>
            </w:r>
            <w:r w:rsidR="00B82DA4" w:rsidRPr="00BC5EAC">
              <w:rPr>
                <w:rFonts w:eastAsiaTheme="minorHAnsi"/>
              </w:rPr>
              <w:t>2025</w:t>
            </w:r>
          </w:p>
        </w:tc>
        <w:tc>
          <w:tcPr>
            <w:tcW w:w="5561" w:type="dxa"/>
            <w:shd w:val="clear" w:color="auto" w:fill="auto"/>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shd w:val="clear" w:color="auto" w:fill="auto"/>
          </w:tcPr>
          <w:p w14:paraId="7EBE3DB8" w14:textId="5672C575" w:rsidR="00B82DA4" w:rsidRPr="00BC5EAC" w:rsidRDefault="00A70E1A" w:rsidP="00B82DA4">
            <w:pPr>
              <w:spacing w:before="216" w:after="72"/>
              <w:jc w:val="center"/>
              <w:rPr>
                <w:rFonts w:eastAsiaTheme="minorEastAsia"/>
              </w:rPr>
            </w:pPr>
            <w:r>
              <w:rPr>
                <w:rFonts w:eastAsiaTheme="minorHAnsi"/>
              </w:rPr>
              <w:t>05/</w:t>
            </w:r>
            <w:r w:rsidR="001B2D44">
              <w:rPr>
                <w:rFonts w:eastAsiaTheme="minorHAnsi"/>
              </w:rPr>
              <w:t>16</w:t>
            </w:r>
            <w:r w:rsidR="00B82DA4" w:rsidRPr="00BC5EAC">
              <w:rPr>
                <w:rFonts w:eastAsiaTheme="minorHAnsi"/>
              </w:rPr>
              <w:t>/2025</w:t>
            </w:r>
          </w:p>
        </w:tc>
        <w:tc>
          <w:tcPr>
            <w:tcW w:w="5561" w:type="dxa"/>
            <w:shd w:val="clear" w:color="auto" w:fill="auto"/>
          </w:tcPr>
          <w:p w14:paraId="58CBC7AF" w14:textId="1EC7233C" w:rsidR="00B82DA4" w:rsidRPr="00BC5EAC" w:rsidRDefault="00B82DA4" w:rsidP="00B82DA4">
            <w:pPr>
              <w:spacing w:before="216" w:after="72"/>
              <w:rPr>
                <w:b/>
                <w:bCs/>
              </w:rPr>
            </w:pPr>
            <w:r w:rsidRPr="00BC5EAC">
              <w:t xml:space="preserve">Pre-proposal Conference </w:t>
            </w:r>
            <w:r w:rsidR="001B2D44">
              <w:t>9</w:t>
            </w:r>
            <w:r w:rsidR="00EF73AF">
              <w:t>:0</w:t>
            </w:r>
            <w:r w:rsidRPr="00BC5EAC">
              <w:t xml:space="preserve">0am – </w:t>
            </w:r>
            <w:r w:rsidR="001B2D44">
              <w:t>9</w:t>
            </w:r>
            <w:r w:rsidRPr="00BC5EAC">
              <w:t>:</w:t>
            </w:r>
            <w:r w:rsidR="00EF73AF">
              <w:t>3</w:t>
            </w:r>
            <w:r w:rsidRPr="00BC5EAC">
              <w:t>0</w:t>
            </w:r>
            <w:r w:rsidR="00FB46ED">
              <w:t>a</w:t>
            </w:r>
            <w:r w:rsidRPr="00BC5EAC">
              <w:t>m</w:t>
            </w:r>
            <w:r w:rsidRPr="00BC5EAC">
              <w:rPr>
                <w:b/>
                <w:bCs/>
              </w:rPr>
              <w:t>* Olympia, WA Time</w:t>
            </w:r>
          </w:p>
          <w:p w14:paraId="39B193DC" w14:textId="77777777" w:rsidR="001B2D44" w:rsidRDefault="001B2D44" w:rsidP="001B2D44">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6C82365C" w14:textId="77777777" w:rsidR="001B2D44" w:rsidRDefault="001B2D44" w:rsidP="001B2D44">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5A6C66A6" w14:textId="77777777" w:rsidR="001B2D44" w:rsidRDefault="001B2D44" w:rsidP="001B2D44">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234 568 105 679 5</w:t>
            </w:r>
            <w:r>
              <w:rPr>
                <w:rFonts w:ascii="Segoe UI" w:hAnsi="Segoe UI" w:cs="Segoe UI"/>
                <w:color w:val="242424"/>
              </w:rPr>
              <w:t xml:space="preserve"> </w:t>
            </w:r>
          </w:p>
          <w:p w14:paraId="0BAAD8A2" w14:textId="77777777" w:rsidR="001B2D44" w:rsidRDefault="001B2D44" w:rsidP="001B2D44">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K7Bw9uH7</w:t>
            </w:r>
            <w:r>
              <w:rPr>
                <w:rFonts w:ascii="Segoe UI" w:hAnsi="Segoe UI" w:cs="Segoe UI"/>
                <w:color w:val="242424"/>
              </w:rPr>
              <w:t xml:space="preserve"> </w:t>
            </w:r>
          </w:p>
          <w:p w14:paraId="344568AA" w14:textId="77777777" w:rsidR="001B2D44" w:rsidRDefault="00FC3C0C" w:rsidP="001B2D44">
            <w:pPr>
              <w:jc w:val="center"/>
              <w:rPr>
                <w:rFonts w:ascii="Segoe UI" w:hAnsi="Segoe UI" w:cs="Segoe UI"/>
                <w:color w:val="242424"/>
              </w:rPr>
            </w:pPr>
            <w:r>
              <w:rPr>
                <w:rFonts w:ascii="Segoe UI" w:hAnsi="Segoe UI" w:cs="Segoe UI"/>
                <w:color w:val="242424"/>
              </w:rPr>
              <w:pict w14:anchorId="72EAEDCC">
                <v:rect id="_x0000_i1025" style="width:468pt;height:.5pt" o:hralign="center" o:hrstd="t" o:hr="t" fillcolor="#a0a0a0" stroked="f"/>
              </w:pict>
            </w:r>
          </w:p>
          <w:p w14:paraId="65CD02DE" w14:textId="77777777" w:rsidR="001B2D44" w:rsidRDefault="001B2D44" w:rsidP="001B2D44">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04F3F8EF" w14:textId="77777777" w:rsidR="001B2D44" w:rsidRDefault="001B2D44" w:rsidP="001B2D44">
            <w:pPr>
              <w:rPr>
                <w:rFonts w:ascii="Segoe UI" w:hAnsi="Segoe UI" w:cs="Segoe UI"/>
                <w:color w:val="242424"/>
              </w:rPr>
            </w:pPr>
            <w:hyperlink r:id="rId15"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877306384#</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1EA1AD16" w14:textId="77777777" w:rsidR="001B2D44" w:rsidRDefault="001B2D44" w:rsidP="001B2D44">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3B79EAAD" w14:textId="77777777" w:rsidR="001B2D44" w:rsidRDefault="001B2D44" w:rsidP="001B2D44">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877 306 384#</w:t>
            </w:r>
            <w:r>
              <w:rPr>
                <w:rFonts w:ascii="Segoe UI" w:hAnsi="Segoe UI" w:cs="Segoe UI"/>
                <w:color w:val="242424"/>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shd w:val="clear" w:color="auto" w:fill="auto"/>
          </w:tcPr>
          <w:p w14:paraId="4E12CFBE" w14:textId="3CB6E2AB" w:rsidR="00B82DA4" w:rsidRPr="00BC5EAC" w:rsidRDefault="00A70E1A" w:rsidP="00B82DA4">
            <w:pPr>
              <w:spacing w:before="216" w:after="72" w:line="259" w:lineRule="auto"/>
              <w:jc w:val="center"/>
              <w:rPr>
                <w:rFonts w:eastAsiaTheme="minorEastAsia"/>
              </w:rPr>
            </w:pPr>
            <w:r>
              <w:rPr>
                <w:rFonts w:eastAsiaTheme="minorHAnsi"/>
              </w:rPr>
              <w:t>05/</w:t>
            </w:r>
            <w:r w:rsidR="001B2D44">
              <w:rPr>
                <w:rFonts w:eastAsiaTheme="minorHAnsi"/>
              </w:rPr>
              <w:t>23</w:t>
            </w:r>
            <w:r w:rsidR="00B82DA4" w:rsidRPr="00BC5EAC">
              <w:rPr>
                <w:rFonts w:eastAsiaTheme="minorHAnsi"/>
              </w:rPr>
              <w:t>/2025</w:t>
            </w:r>
          </w:p>
        </w:tc>
        <w:tc>
          <w:tcPr>
            <w:tcW w:w="5561" w:type="dxa"/>
            <w:shd w:val="clear" w:color="auto" w:fill="auto"/>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shd w:val="clear" w:color="auto" w:fill="auto"/>
            <w:hideMark/>
          </w:tcPr>
          <w:p w14:paraId="2C84D514" w14:textId="3146EA16" w:rsidR="00B82DA4" w:rsidRPr="00BC5EAC" w:rsidRDefault="001838C6" w:rsidP="00B82DA4">
            <w:pPr>
              <w:spacing w:before="216" w:after="72"/>
              <w:jc w:val="center"/>
              <w:rPr>
                <w:rFonts w:eastAsiaTheme="minorEastAsia"/>
              </w:rPr>
            </w:pPr>
            <w:r>
              <w:rPr>
                <w:rFonts w:eastAsiaTheme="minorHAnsi"/>
              </w:rPr>
              <w:t>0</w:t>
            </w:r>
            <w:r w:rsidR="00A70E1A">
              <w:rPr>
                <w:rFonts w:eastAsiaTheme="minorHAnsi"/>
              </w:rPr>
              <w:t>5/</w:t>
            </w:r>
            <w:r w:rsidR="001B2D44">
              <w:rPr>
                <w:rFonts w:eastAsiaTheme="minorHAnsi"/>
              </w:rPr>
              <w:t>28</w:t>
            </w:r>
            <w:r w:rsidR="00B82DA4" w:rsidRPr="00BC5EAC">
              <w:rPr>
                <w:rFonts w:eastAsiaTheme="minorHAnsi"/>
              </w:rPr>
              <w:t>/2025</w:t>
            </w:r>
          </w:p>
        </w:tc>
        <w:tc>
          <w:tcPr>
            <w:tcW w:w="5561" w:type="dxa"/>
            <w:shd w:val="clear" w:color="auto" w:fill="auto"/>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shd w:val="clear" w:color="auto" w:fill="auto"/>
          </w:tcPr>
          <w:p w14:paraId="6F5DDD87" w14:textId="1CF91ACC" w:rsidR="00B82DA4" w:rsidRPr="00BC5EAC" w:rsidRDefault="001B2D44" w:rsidP="00B82DA4">
            <w:pPr>
              <w:spacing w:before="216" w:after="72"/>
              <w:jc w:val="center"/>
              <w:rPr>
                <w:rFonts w:eastAsiaTheme="minorEastAsia"/>
              </w:rPr>
            </w:pPr>
            <w:r>
              <w:rPr>
                <w:rFonts w:eastAsiaTheme="minorHAnsi"/>
              </w:rPr>
              <w:t>06/04</w:t>
            </w:r>
            <w:r w:rsidR="009D3B8D">
              <w:rPr>
                <w:rFonts w:eastAsiaTheme="minorHAnsi"/>
              </w:rPr>
              <w:t>/</w:t>
            </w:r>
            <w:r w:rsidR="00B82DA4" w:rsidRPr="00BC5EAC">
              <w:rPr>
                <w:rFonts w:eastAsiaTheme="minorHAnsi"/>
              </w:rPr>
              <w:t>2025</w:t>
            </w:r>
          </w:p>
        </w:tc>
        <w:tc>
          <w:tcPr>
            <w:tcW w:w="5561" w:type="dxa"/>
            <w:tcBorders>
              <w:bottom w:val="single" w:sz="4" w:space="0" w:color="auto"/>
            </w:tcBorders>
            <w:shd w:val="clear" w:color="auto" w:fill="auto"/>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shd w:val="clear" w:color="auto" w:fill="auto"/>
          </w:tcPr>
          <w:p w14:paraId="5B185BE2" w14:textId="1C5B9F89" w:rsidR="00B82DA4" w:rsidRPr="00BC5EAC" w:rsidRDefault="005701DB" w:rsidP="00B82DA4">
            <w:pPr>
              <w:spacing w:before="216" w:after="72"/>
              <w:jc w:val="center"/>
              <w:rPr>
                <w:rFonts w:eastAsiaTheme="minorEastAsia"/>
              </w:rPr>
            </w:pPr>
            <w:r>
              <w:rPr>
                <w:rFonts w:eastAsiaTheme="minorHAnsi"/>
              </w:rPr>
              <w:t>06/05</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shd w:val="clear" w:color="auto" w:fill="auto"/>
          </w:tcPr>
          <w:p w14:paraId="6A1121E1" w14:textId="5987B70D" w:rsidR="00B82DA4" w:rsidRPr="00BC5EAC" w:rsidRDefault="005701DB" w:rsidP="00B82DA4">
            <w:pPr>
              <w:spacing w:before="216" w:after="72"/>
              <w:jc w:val="center"/>
              <w:rPr>
                <w:rFonts w:eastAsiaTheme="minorEastAsia"/>
              </w:rPr>
            </w:pPr>
            <w:r>
              <w:rPr>
                <w:rFonts w:eastAsiaTheme="minorHAnsi"/>
              </w:rPr>
              <w:t>06/06</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shd w:val="clear" w:color="auto" w:fill="auto"/>
          </w:tcPr>
          <w:p w14:paraId="11732143" w14:textId="43545E2F" w:rsidR="00B82DA4" w:rsidRPr="00BC5EAC" w:rsidRDefault="005701DB" w:rsidP="00B82DA4">
            <w:pPr>
              <w:spacing w:before="216" w:after="72"/>
              <w:jc w:val="center"/>
              <w:rPr>
                <w:rFonts w:eastAsiaTheme="minorEastAsia"/>
              </w:rPr>
            </w:pPr>
            <w:r>
              <w:rPr>
                <w:rFonts w:eastAsiaTheme="minorHAnsi"/>
              </w:rPr>
              <w:lastRenderedPageBreak/>
              <w:t>06/11</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7015B507" w14:textId="0A0FE896" w:rsidR="0011005B" w:rsidRDefault="0011005B" w:rsidP="0011005B">
      <w:pPr>
        <w:spacing w:before="120"/>
        <w:ind w:left="720"/>
      </w:pPr>
      <w:r w:rsidRPr="009F382D">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w:t>
      </w:r>
      <w:r w:rsidR="0019190A">
        <w:lastRenderedPageBreak/>
        <w:t>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lastRenderedPageBreak/>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w:t>
      </w:r>
      <w:proofErr w:type="gramStart"/>
      <w:r w:rsidR="00683AC6">
        <w:rPr>
          <w:sz w:val="24"/>
        </w:rPr>
        <w:t>call,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w:t>
      </w:r>
      <w:proofErr w:type="gramStart"/>
      <w:r w:rsidR="003F78A4" w:rsidRPr="009F382D">
        <w:t>cabling</w:t>
      </w:r>
      <w:proofErr w:type="gramEnd"/>
      <w:r w:rsidR="003F78A4" w:rsidRPr="009F382D">
        <w:t xml:space="preserve">,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w:t>
      </w:r>
      <w:proofErr w:type="gramStart"/>
      <w:r w:rsidR="005F1A95" w:rsidRPr="005F1A95">
        <w:rPr>
          <w:b/>
          <w:i/>
        </w:rPr>
        <w:t>bid</w:t>
      </w:r>
      <w:proofErr w:type="gramEnd"/>
      <w:r w:rsidR="005F1A95" w:rsidRPr="005F1A95">
        <w:rPr>
          <w:b/>
          <w:i/>
        </w:rPr>
        <w:t xml:space="preserve">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lastRenderedPageBreak/>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Contractor’s failure to comply </w:t>
      </w:r>
      <w:proofErr w:type="gramStart"/>
      <w:r w:rsidRPr="006959C1">
        <w:t>in</w:t>
      </w:r>
      <w:proofErr w:type="gramEnd"/>
      <w:r w:rsidRPr="006959C1">
        <w:t xml:space="preserve">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lastRenderedPageBreak/>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lastRenderedPageBreak/>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w:t>
      </w:r>
      <w:proofErr w:type="gramStart"/>
      <w:r w:rsidR="00596E6F" w:rsidRPr="001756CA">
        <w:t>meet</w:t>
      </w:r>
      <w:proofErr w:type="gramEnd"/>
      <w:r w:rsidR="00596E6F" w:rsidRPr="001756CA">
        <w:t xml:space="preserve">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lastRenderedPageBreak/>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xml:space="preserve">’ Contracts &amp; Procurement Manager, 1500 Jefferson Street </w:t>
      </w:r>
      <w:r>
        <w:lastRenderedPageBreak/>
        <w:t>SE, 5</w:t>
      </w:r>
      <w:r w:rsidRPr="07B152BB">
        <w:rPr>
          <w:vertAlign w:val="superscript"/>
        </w:rPr>
        <w:t>th</w:t>
      </w:r>
      <w:r>
        <w:t xml:space="preserve"> Floor, </w:t>
      </w:r>
      <w:r w:rsidR="78447A04">
        <w:t>Olympia, WA</w:t>
      </w:r>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2B130562"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w:t>
    </w:r>
    <w:r w:rsidR="00BC5EAC">
      <w:rPr>
        <w:sz w:val="20"/>
        <w:szCs w:val="20"/>
      </w:rPr>
      <w:t>-0</w:t>
    </w:r>
    <w:r w:rsidR="00EF73AF">
      <w:rPr>
        <w:sz w:val="20"/>
        <w:szCs w:val="20"/>
      </w:rPr>
      <w:t>3</w:t>
    </w:r>
    <w:r w:rsidR="002B4867">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452C7"/>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98F"/>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0A16"/>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2D44"/>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867"/>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5A27"/>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3FAC"/>
    <w:rsid w:val="00555A85"/>
    <w:rsid w:val="0055799B"/>
    <w:rsid w:val="00560447"/>
    <w:rsid w:val="00560DCB"/>
    <w:rsid w:val="005622D1"/>
    <w:rsid w:val="00566CD0"/>
    <w:rsid w:val="005701DB"/>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69DE"/>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0E4"/>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B7E3A"/>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63D4"/>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0C9"/>
    <w:rsid w:val="008C1FD5"/>
    <w:rsid w:val="008C4D9A"/>
    <w:rsid w:val="008C6B1E"/>
    <w:rsid w:val="008C7242"/>
    <w:rsid w:val="008C77E6"/>
    <w:rsid w:val="008C7A6F"/>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4628"/>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2AD"/>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532C"/>
    <w:rsid w:val="00A66B66"/>
    <w:rsid w:val="00A672E6"/>
    <w:rsid w:val="00A70E1A"/>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0B5"/>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1D27"/>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EF73AF"/>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46ED"/>
    <w:rsid w:val="00FB7D4E"/>
    <w:rsid w:val="00FC0CDF"/>
    <w:rsid w:val="00FC110B"/>
    <w:rsid w:val="00FC19BF"/>
    <w:rsid w:val="00FC24E5"/>
    <w:rsid w:val="00FC2727"/>
    <w:rsid w:val="00FC3C0C"/>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90244961">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184289278">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62115305">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16702612">
      <w:bodyDiv w:val="1"/>
      <w:marLeft w:val="0"/>
      <w:marRight w:val="0"/>
      <w:marTop w:val="0"/>
      <w:marBottom w:val="0"/>
      <w:divBdr>
        <w:top w:val="none" w:sz="0" w:space="0" w:color="auto"/>
        <w:left w:val="none" w:sz="0" w:space="0" w:color="auto"/>
        <w:bottom w:val="none" w:sz="0" w:space="0" w:color="auto"/>
        <w:right w:val="none" w:sz="0" w:space="0" w:color="auto"/>
      </w:divBdr>
    </w:div>
    <w:div w:id="726494192">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25966778">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393232276">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465659541">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87730638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87730638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YmY2YzJmOTctZjQ4Ny00M2Q2LWE3ZWYtMjc4NDViMjY4ZmQ0%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4514</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2025-04-30T19:39:00Z</dcterms:created>
  <dcterms:modified xsi:type="dcterms:W3CDTF">2025-05-08T16:29:00Z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